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8C" w:rsidRPr="007654A4" w:rsidRDefault="00F8188C" w:rsidP="00F8188C">
      <w:pPr>
        <w:jc w:val="center"/>
        <w:rPr>
          <w:sz w:val="20"/>
        </w:rPr>
      </w:pPr>
      <w:bookmarkStart w:id="0" w:name="_GoBack"/>
      <w:bookmarkEnd w:id="0"/>
      <w:r w:rsidRPr="007654A4">
        <w:rPr>
          <w:sz w:val="20"/>
        </w:rPr>
        <w:t>Minutes – Outreach Committee</w:t>
      </w:r>
    </w:p>
    <w:p w:rsidR="00F8188C" w:rsidRPr="007654A4" w:rsidRDefault="00F8188C" w:rsidP="00F8188C">
      <w:pPr>
        <w:jc w:val="center"/>
        <w:rPr>
          <w:sz w:val="20"/>
        </w:rPr>
      </w:pPr>
      <w:r w:rsidRPr="007654A4">
        <w:rPr>
          <w:sz w:val="20"/>
        </w:rPr>
        <w:t>Sunday, Aug. 14, 2016</w:t>
      </w:r>
    </w:p>
    <w:p w:rsidR="00F8188C" w:rsidRPr="007654A4" w:rsidRDefault="00B02A9B">
      <w:pPr>
        <w:rPr>
          <w:sz w:val="20"/>
        </w:rPr>
      </w:pPr>
      <w:r w:rsidRPr="007654A4">
        <w:rPr>
          <w:sz w:val="20"/>
        </w:rPr>
        <w:t xml:space="preserve">              </w:t>
      </w:r>
      <w:r w:rsidR="007654A4" w:rsidRPr="007654A4">
        <w:rPr>
          <w:sz w:val="20"/>
        </w:rPr>
        <w:t xml:space="preserve">               </w:t>
      </w:r>
      <w:r w:rsidR="00560FDB" w:rsidRPr="007654A4">
        <w:rPr>
          <w:sz w:val="20"/>
        </w:rPr>
        <w:t>Present:  Kari Hayes, Phyllis Bu</w:t>
      </w:r>
      <w:r w:rsidR="00F8188C" w:rsidRPr="007654A4">
        <w:rPr>
          <w:sz w:val="20"/>
        </w:rPr>
        <w:t>rger, Bonnie Karben, Jan Highley</w:t>
      </w:r>
    </w:p>
    <w:p w:rsidR="00CD749E" w:rsidRPr="007654A4" w:rsidRDefault="00CD749E" w:rsidP="00F21CFF">
      <w:pPr>
        <w:rPr>
          <w:b/>
          <w:sz w:val="20"/>
          <w:u w:val="single"/>
        </w:rPr>
      </w:pPr>
    </w:p>
    <w:p w:rsidR="00A6395B" w:rsidRPr="007654A4" w:rsidRDefault="00A6395B" w:rsidP="007654A4">
      <w:pPr>
        <w:pStyle w:val="ListParagraph"/>
        <w:rPr>
          <w:sz w:val="20"/>
        </w:rPr>
      </w:pPr>
      <w:r w:rsidRPr="007654A4">
        <w:rPr>
          <w:sz w:val="20"/>
        </w:rPr>
        <w:t xml:space="preserve">The Outreach Committee is exploring various ways Cherry Grove might reach out to our local community.   There are designated funds which need to be used, so this is receiving careful review </w:t>
      </w:r>
      <w:r w:rsidR="004C155B" w:rsidRPr="007654A4">
        <w:rPr>
          <w:sz w:val="20"/>
        </w:rPr>
        <w:t xml:space="preserve"> </w:t>
      </w:r>
      <w:r w:rsidRPr="007654A4">
        <w:rPr>
          <w:sz w:val="20"/>
        </w:rPr>
        <w:t xml:space="preserve"> Research includes such things</w:t>
      </w:r>
      <w:r w:rsidR="007654A4" w:rsidRPr="007654A4">
        <w:rPr>
          <w:sz w:val="20"/>
        </w:rPr>
        <w:t xml:space="preserve"> as</w:t>
      </w:r>
      <w:r w:rsidRPr="007654A4">
        <w:rPr>
          <w:sz w:val="20"/>
        </w:rPr>
        <w:t xml:space="preserve"> food bank needs, adopt-a-family, Options 360, and ways to encourage </w:t>
      </w:r>
      <w:r w:rsidR="007654A4" w:rsidRPr="007654A4">
        <w:rPr>
          <w:sz w:val="20"/>
        </w:rPr>
        <w:t>groups</w:t>
      </w:r>
      <w:r w:rsidRPr="007654A4">
        <w:rPr>
          <w:sz w:val="20"/>
        </w:rPr>
        <w:t xml:space="preserve"> using Cherry Grove facilities.</w:t>
      </w:r>
    </w:p>
    <w:p w:rsidR="004C155B" w:rsidRPr="007654A4" w:rsidRDefault="004C155B" w:rsidP="00F8188C">
      <w:pPr>
        <w:pStyle w:val="ListParagraph"/>
        <w:rPr>
          <w:sz w:val="20"/>
        </w:rPr>
      </w:pPr>
    </w:p>
    <w:p w:rsidR="00A6395B" w:rsidRPr="007654A4" w:rsidRDefault="00A6395B" w:rsidP="007654A4">
      <w:pPr>
        <w:ind w:left="360"/>
        <w:rPr>
          <w:sz w:val="20"/>
        </w:rPr>
      </w:pPr>
      <w:r w:rsidRPr="007654A4">
        <w:rPr>
          <w:sz w:val="20"/>
        </w:rPr>
        <w:t xml:space="preserve">1 . </w:t>
      </w:r>
      <w:r w:rsidR="004C155B" w:rsidRPr="007654A4">
        <w:rPr>
          <w:sz w:val="20"/>
        </w:rPr>
        <w:t xml:space="preserve">  </w:t>
      </w:r>
      <w:r w:rsidRPr="007654A4">
        <w:rPr>
          <w:sz w:val="20"/>
          <w:u w:val="single"/>
        </w:rPr>
        <w:t>Former Minutes</w:t>
      </w:r>
      <w:r w:rsidRPr="007654A4">
        <w:rPr>
          <w:sz w:val="20"/>
        </w:rPr>
        <w:t xml:space="preserve">:   Bonnie K. provided us with past minutes from 2013-14 to give us more detailed </w:t>
      </w:r>
      <w:r w:rsidR="007654A4">
        <w:rPr>
          <w:sz w:val="20"/>
        </w:rPr>
        <w:t xml:space="preserve">                          </w:t>
      </w:r>
      <w:r w:rsidRPr="007654A4">
        <w:rPr>
          <w:sz w:val="20"/>
        </w:rPr>
        <w:t xml:space="preserve">background of the committee.   </w:t>
      </w:r>
    </w:p>
    <w:p w:rsidR="00A6395B" w:rsidRPr="007654A4" w:rsidRDefault="00A6395B" w:rsidP="00F8188C">
      <w:pPr>
        <w:pStyle w:val="ListParagraph"/>
        <w:rPr>
          <w:sz w:val="20"/>
        </w:rPr>
      </w:pPr>
    </w:p>
    <w:p w:rsidR="00F21CFF" w:rsidRPr="007654A4" w:rsidRDefault="00F8188C" w:rsidP="00A6395B">
      <w:pPr>
        <w:pStyle w:val="ListParagraph"/>
        <w:numPr>
          <w:ilvl w:val="0"/>
          <w:numId w:val="4"/>
        </w:numPr>
        <w:rPr>
          <w:sz w:val="20"/>
        </w:rPr>
      </w:pPr>
      <w:r w:rsidRPr="007654A4">
        <w:rPr>
          <w:sz w:val="20"/>
        </w:rPr>
        <w:t xml:space="preserve"> </w:t>
      </w:r>
      <w:r w:rsidRPr="007654A4">
        <w:rPr>
          <w:sz w:val="20"/>
          <w:u w:val="single"/>
        </w:rPr>
        <w:t>Blood Drive</w:t>
      </w:r>
      <w:r w:rsidRPr="007654A4">
        <w:rPr>
          <w:sz w:val="20"/>
        </w:rPr>
        <w:t xml:space="preserve"> is September 1</w:t>
      </w:r>
      <w:r w:rsidRPr="007654A4">
        <w:rPr>
          <w:sz w:val="20"/>
          <w:vertAlign w:val="superscript"/>
        </w:rPr>
        <w:t>st</w:t>
      </w:r>
      <w:r w:rsidRPr="007654A4">
        <w:rPr>
          <w:sz w:val="20"/>
        </w:rPr>
        <w:t xml:space="preserve">.  Arrangements are being made.  Volunteers thus far are Jan, Linda Adolphson, Margie Hammersmith, and Kari.   </w:t>
      </w:r>
      <w:r w:rsidR="00F21CFF" w:rsidRPr="007654A4">
        <w:rPr>
          <w:sz w:val="20"/>
        </w:rPr>
        <w:t xml:space="preserve">(possibly Phyllis)  </w:t>
      </w:r>
      <w:r w:rsidRPr="007654A4">
        <w:rPr>
          <w:sz w:val="20"/>
        </w:rPr>
        <w:t xml:space="preserve">We could use at least two more.   Jan will announce this both on e-mail and at church.     </w:t>
      </w:r>
      <w:r w:rsidR="00F21CFF" w:rsidRPr="007654A4">
        <w:rPr>
          <w:sz w:val="20"/>
        </w:rPr>
        <w:t>Jan and Bonnie are working on specifics</w:t>
      </w:r>
      <w:r w:rsidR="00B02A9B" w:rsidRPr="007654A4">
        <w:rPr>
          <w:sz w:val="20"/>
        </w:rPr>
        <w:t xml:space="preserve"> for sign-ups</w:t>
      </w:r>
      <w:r w:rsidR="00F21CFF" w:rsidRPr="007654A4">
        <w:rPr>
          <w:sz w:val="20"/>
        </w:rPr>
        <w:t xml:space="preserve">.  </w:t>
      </w:r>
    </w:p>
    <w:p w:rsidR="00A6395B" w:rsidRPr="007654A4" w:rsidRDefault="00A6395B" w:rsidP="00A6395B">
      <w:pPr>
        <w:pStyle w:val="ListParagraph"/>
        <w:rPr>
          <w:sz w:val="20"/>
        </w:rPr>
      </w:pPr>
    </w:p>
    <w:p w:rsidR="00F21CFF" w:rsidRPr="007654A4" w:rsidRDefault="00F21CFF" w:rsidP="00A6395B">
      <w:pPr>
        <w:pStyle w:val="ListParagraph"/>
        <w:numPr>
          <w:ilvl w:val="0"/>
          <w:numId w:val="4"/>
        </w:numPr>
        <w:rPr>
          <w:sz w:val="20"/>
        </w:rPr>
      </w:pPr>
      <w:r w:rsidRPr="007654A4">
        <w:rPr>
          <w:sz w:val="20"/>
          <w:u w:val="single"/>
        </w:rPr>
        <w:t>Battle Ground Health Clinic</w:t>
      </w:r>
      <w:r w:rsidRPr="007654A4">
        <w:rPr>
          <w:sz w:val="20"/>
        </w:rPr>
        <w:t>:   It was decided to give the BGHC $1500</w:t>
      </w:r>
      <w:r w:rsidR="00A6395B" w:rsidRPr="007654A4">
        <w:rPr>
          <w:sz w:val="20"/>
        </w:rPr>
        <w:t xml:space="preserve"> from designated funds</w:t>
      </w:r>
      <w:r w:rsidRPr="007654A4">
        <w:rPr>
          <w:sz w:val="20"/>
        </w:rPr>
        <w:t xml:space="preserve"> for dental instruments, which will buy one or two items.</w:t>
      </w:r>
    </w:p>
    <w:p w:rsidR="00A6395B" w:rsidRPr="007654A4" w:rsidRDefault="00A6395B" w:rsidP="00A6395B">
      <w:pPr>
        <w:ind w:left="360"/>
        <w:rPr>
          <w:sz w:val="20"/>
        </w:rPr>
      </w:pPr>
      <w:r w:rsidRPr="007654A4">
        <w:rPr>
          <w:sz w:val="20"/>
        </w:rPr>
        <w:t xml:space="preserve"> </w:t>
      </w:r>
    </w:p>
    <w:p w:rsidR="00F21CFF" w:rsidRPr="007654A4" w:rsidRDefault="00F21CFF" w:rsidP="00B02A9B">
      <w:pPr>
        <w:rPr>
          <w:b/>
          <w:sz w:val="20"/>
          <w:u w:val="single"/>
        </w:rPr>
      </w:pPr>
      <w:r w:rsidRPr="007654A4">
        <w:rPr>
          <w:b/>
          <w:sz w:val="20"/>
          <w:u w:val="single"/>
        </w:rPr>
        <w:t>New Business:</w:t>
      </w:r>
    </w:p>
    <w:p w:rsidR="00F21CFF" w:rsidRPr="007654A4" w:rsidRDefault="00F21CFF" w:rsidP="00F21CFF">
      <w:pPr>
        <w:pStyle w:val="ListParagraph"/>
        <w:numPr>
          <w:ilvl w:val="0"/>
          <w:numId w:val="3"/>
        </w:numPr>
        <w:rPr>
          <w:sz w:val="20"/>
        </w:rPr>
      </w:pPr>
      <w:r w:rsidRPr="007654A4">
        <w:rPr>
          <w:sz w:val="20"/>
        </w:rPr>
        <w:t xml:space="preserve"> </w:t>
      </w:r>
      <w:r w:rsidR="00071B06" w:rsidRPr="007654A4">
        <w:rPr>
          <w:sz w:val="20"/>
          <w:u w:val="single"/>
        </w:rPr>
        <w:t>Clerk</w:t>
      </w:r>
      <w:r w:rsidR="00071B06" w:rsidRPr="007654A4">
        <w:rPr>
          <w:sz w:val="20"/>
        </w:rPr>
        <w:t xml:space="preserve">:  </w:t>
      </w:r>
      <w:r w:rsidRPr="007654A4">
        <w:rPr>
          <w:sz w:val="20"/>
        </w:rPr>
        <w:t>Jan</w:t>
      </w:r>
      <w:r w:rsidR="004C155B" w:rsidRPr="007654A4">
        <w:rPr>
          <w:sz w:val="20"/>
        </w:rPr>
        <w:t>Highley</w:t>
      </w:r>
      <w:r w:rsidRPr="007654A4">
        <w:rPr>
          <w:sz w:val="20"/>
        </w:rPr>
        <w:t xml:space="preserve"> will be the official clerk for Outreach.</w:t>
      </w:r>
    </w:p>
    <w:p w:rsidR="00071B06" w:rsidRPr="007654A4" w:rsidRDefault="00071B06" w:rsidP="00071B06">
      <w:pPr>
        <w:pStyle w:val="ListParagraph"/>
        <w:rPr>
          <w:sz w:val="20"/>
        </w:rPr>
      </w:pPr>
    </w:p>
    <w:p w:rsidR="00F21CFF" w:rsidRPr="007654A4" w:rsidRDefault="00071B06" w:rsidP="00F21CFF">
      <w:pPr>
        <w:pStyle w:val="ListParagraph"/>
        <w:numPr>
          <w:ilvl w:val="0"/>
          <w:numId w:val="3"/>
        </w:numPr>
        <w:rPr>
          <w:sz w:val="20"/>
        </w:rPr>
      </w:pPr>
      <w:r w:rsidRPr="007654A4">
        <w:rPr>
          <w:sz w:val="20"/>
          <w:u w:val="single"/>
        </w:rPr>
        <w:t>Encouragement Dinner for AA, NA groups</w:t>
      </w:r>
      <w:r w:rsidRPr="007654A4">
        <w:rPr>
          <w:sz w:val="20"/>
        </w:rPr>
        <w:t xml:space="preserve">:   We </w:t>
      </w:r>
      <w:r w:rsidR="004C155B" w:rsidRPr="007654A4">
        <w:rPr>
          <w:sz w:val="20"/>
        </w:rPr>
        <w:t>would like</w:t>
      </w:r>
      <w:r w:rsidRPr="007654A4">
        <w:rPr>
          <w:sz w:val="20"/>
        </w:rPr>
        <w:t xml:space="preserve"> to provide (probably) pizza and drinks at upcoming meetings for a full week.   </w:t>
      </w:r>
    </w:p>
    <w:p w:rsidR="00071B06" w:rsidRPr="007654A4" w:rsidRDefault="00071B06" w:rsidP="00071B06">
      <w:pPr>
        <w:pStyle w:val="ListParagraph"/>
        <w:rPr>
          <w:sz w:val="20"/>
        </w:rPr>
      </w:pPr>
      <w:r w:rsidRPr="007654A4">
        <w:rPr>
          <w:sz w:val="20"/>
        </w:rPr>
        <w:t>Jan will speak to Arden about logistics and bring this back to the committee.</w:t>
      </w:r>
    </w:p>
    <w:p w:rsidR="00071B06" w:rsidRPr="007654A4" w:rsidRDefault="00071B06" w:rsidP="007654A4">
      <w:pPr>
        <w:pStyle w:val="ListParagraph"/>
        <w:ind w:left="0"/>
        <w:rPr>
          <w:sz w:val="20"/>
        </w:rPr>
      </w:pPr>
    </w:p>
    <w:p w:rsidR="00071B06" w:rsidRPr="007654A4" w:rsidRDefault="00071B06" w:rsidP="00B02A9B">
      <w:pPr>
        <w:pStyle w:val="ListParagraph"/>
        <w:numPr>
          <w:ilvl w:val="0"/>
          <w:numId w:val="3"/>
        </w:numPr>
        <w:rPr>
          <w:sz w:val="20"/>
        </w:rPr>
      </w:pPr>
      <w:r w:rsidRPr="007654A4">
        <w:rPr>
          <w:sz w:val="20"/>
          <w:u w:val="single"/>
        </w:rPr>
        <w:t>Adopt a Family</w:t>
      </w:r>
      <w:r w:rsidRPr="007654A4">
        <w:rPr>
          <w:sz w:val="20"/>
        </w:rPr>
        <w:t xml:space="preserve">:  </w:t>
      </w:r>
      <w:r w:rsidR="007654A4" w:rsidRPr="007654A4">
        <w:rPr>
          <w:sz w:val="20"/>
        </w:rPr>
        <w:t>CG can</w:t>
      </w:r>
      <w:r w:rsidRPr="007654A4">
        <w:rPr>
          <w:sz w:val="20"/>
        </w:rPr>
        <w:t xml:space="preserve"> adopt a family for the year, through either BGS</w:t>
      </w:r>
      <w:r w:rsidR="007654A4" w:rsidRPr="007654A4">
        <w:rPr>
          <w:sz w:val="20"/>
        </w:rPr>
        <w:t xml:space="preserve">chool </w:t>
      </w:r>
      <w:r w:rsidRPr="007654A4">
        <w:rPr>
          <w:sz w:val="20"/>
        </w:rPr>
        <w:t>D</w:t>
      </w:r>
      <w:r w:rsidR="007654A4" w:rsidRPr="007654A4">
        <w:rPr>
          <w:sz w:val="20"/>
        </w:rPr>
        <w:t>istrict</w:t>
      </w:r>
      <w:r w:rsidRPr="007654A4">
        <w:rPr>
          <w:sz w:val="20"/>
        </w:rPr>
        <w:t xml:space="preserve"> or BG</w:t>
      </w:r>
      <w:r w:rsidR="007654A4" w:rsidRPr="007654A4">
        <w:rPr>
          <w:sz w:val="20"/>
        </w:rPr>
        <w:t xml:space="preserve"> </w:t>
      </w:r>
      <w:r w:rsidRPr="007654A4">
        <w:rPr>
          <w:sz w:val="20"/>
        </w:rPr>
        <w:t>H</w:t>
      </w:r>
      <w:r w:rsidR="007654A4" w:rsidRPr="007654A4">
        <w:rPr>
          <w:sz w:val="20"/>
        </w:rPr>
        <w:t xml:space="preserve">ealth </w:t>
      </w:r>
      <w:r w:rsidRPr="007654A4">
        <w:rPr>
          <w:sz w:val="20"/>
        </w:rPr>
        <w:t>C</w:t>
      </w:r>
      <w:r w:rsidR="007654A4" w:rsidRPr="007654A4">
        <w:rPr>
          <w:sz w:val="20"/>
        </w:rPr>
        <w:t>enter</w:t>
      </w:r>
      <w:r w:rsidRPr="007654A4">
        <w:rPr>
          <w:sz w:val="20"/>
        </w:rPr>
        <w:t xml:space="preserve">.  Kari will speak to Lydia about this and other items (see earlier minutes).  Our thought is to choose a family who is “caught between the cracks,” not on federal assistance.   </w:t>
      </w:r>
    </w:p>
    <w:p w:rsidR="00B02A9B" w:rsidRPr="007654A4" w:rsidRDefault="00B02A9B" w:rsidP="00B02A9B">
      <w:pPr>
        <w:pStyle w:val="ListParagraph"/>
        <w:rPr>
          <w:sz w:val="20"/>
        </w:rPr>
      </w:pPr>
    </w:p>
    <w:p w:rsidR="00B02A9B" w:rsidRPr="007654A4" w:rsidRDefault="00B02A9B" w:rsidP="00B02A9B">
      <w:pPr>
        <w:pStyle w:val="ListParagraph"/>
        <w:numPr>
          <w:ilvl w:val="0"/>
          <w:numId w:val="3"/>
        </w:numPr>
        <w:rPr>
          <w:sz w:val="20"/>
        </w:rPr>
      </w:pPr>
      <w:r w:rsidRPr="007654A4">
        <w:rPr>
          <w:sz w:val="20"/>
          <w:u w:val="single"/>
        </w:rPr>
        <w:t>Options 360</w:t>
      </w:r>
      <w:r w:rsidRPr="007654A4">
        <w:rPr>
          <w:sz w:val="20"/>
        </w:rPr>
        <w:t xml:space="preserve">: </w:t>
      </w:r>
      <w:r w:rsidR="00071B06" w:rsidRPr="007654A4">
        <w:rPr>
          <w:sz w:val="20"/>
        </w:rPr>
        <w:t xml:space="preserve"> As suggested by the former committee, it was decided to follow through and use designated funds to decorate a counseling room for Options 360.   Most likely $1,000-$2,000.  </w:t>
      </w:r>
    </w:p>
    <w:p w:rsidR="007654A4" w:rsidRPr="007654A4" w:rsidRDefault="007654A4" w:rsidP="007654A4">
      <w:pPr>
        <w:pStyle w:val="ListParagraph"/>
        <w:rPr>
          <w:sz w:val="20"/>
        </w:rPr>
      </w:pPr>
    </w:p>
    <w:p w:rsidR="007654A4" w:rsidRPr="007654A4" w:rsidRDefault="007654A4" w:rsidP="007654A4">
      <w:pPr>
        <w:pStyle w:val="ListParagraph"/>
        <w:rPr>
          <w:sz w:val="20"/>
        </w:rPr>
      </w:pPr>
    </w:p>
    <w:p w:rsidR="007654A4" w:rsidRPr="007654A4" w:rsidRDefault="00B02A9B" w:rsidP="00B02A9B">
      <w:pPr>
        <w:rPr>
          <w:sz w:val="20"/>
        </w:rPr>
      </w:pPr>
      <w:r w:rsidRPr="007654A4">
        <w:rPr>
          <w:sz w:val="20"/>
        </w:rPr>
        <w:t>Our next meeting</w:t>
      </w:r>
      <w:r w:rsidR="00CD749E" w:rsidRPr="007654A4">
        <w:rPr>
          <w:sz w:val="20"/>
        </w:rPr>
        <w:t xml:space="preserve"> will be held  </w:t>
      </w:r>
      <w:r w:rsidRPr="007654A4">
        <w:rPr>
          <w:sz w:val="20"/>
        </w:rPr>
        <w:t xml:space="preserve">after church on Sunday, </w:t>
      </w:r>
      <w:r w:rsidR="00CD749E" w:rsidRPr="007654A4">
        <w:rPr>
          <w:sz w:val="20"/>
        </w:rPr>
        <w:t>Sept. 4</w:t>
      </w:r>
      <w:r w:rsidR="00CD749E" w:rsidRPr="007654A4">
        <w:rPr>
          <w:sz w:val="20"/>
          <w:vertAlign w:val="superscript"/>
        </w:rPr>
        <w:t>th</w:t>
      </w:r>
      <w:r w:rsidR="00CD749E" w:rsidRPr="007654A4">
        <w:rPr>
          <w:sz w:val="20"/>
        </w:rPr>
        <w:t xml:space="preserve">. </w:t>
      </w:r>
    </w:p>
    <w:p w:rsidR="00CD749E" w:rsidRPr="007654A4" w:rsidRDefault="004C155B" w:rsidP="00B02A9B">
      <w:pPr>
        <w:rPr>
          <w:sz w:val="20"/>
        </w:rPr>
      </w:pPr>
      <w:r w:rsidRPr="007654A4">
        <w:rPr>
          <w:sz w:val="20"/>
        </w:rPr>
        <w:t>(</w:t>
      </w:r>
      <w:r w:rsidR="007654A4" w:rsidRPr="007654A4">
        <w:rPr>
          <w:sz w:val="20"/>
        </w:rPr>
        <w:t>postponed</w:t>
      </w:r>
      <w:r w:rsidRPr="007654A4">
        <w:rPr>
          <w:sz w:val="20"/>
        </w:rPr>
        <w:t xml:space="preserve"> </w:t>
      </w:r>
      <w:r w:rsidR="007654A4" w:rsidRPr="007654A4">
        <w:rPr>
          <w:sz w:val="20"/>
        </w:rPr>
        <w:t>until</w:t>
      </w:r>
      <w:r w:rsidRPr="007654A4">
        <w:rPr>
          <w:sz w:val="20"/>
        </w:rPr>
        <w:t xml:space="preserve"> mid-October) </w:t>
      </w:r>
      <w:r w:rsidR="00CD749E" w:rsidRPr="007654A4">
        <w:rPr>
          <w:sz w:val="20"/>
        </w:rPr>
        <w:t xml:space="preserve">  </w:t>
      </w:r>
      <w:r w:rsidR="00CD749E" w:rsidRPr="007654A4">
        <w:rPr>
          <w:sz w:val="20"/>
        </w:rPr>
        <w:tab/>
      </w:r>
      <w:r w:rsidR="00CD749E" w:rsidRPr="007654A4">
        <w:rPr>
          <w:sz w:val="20"/>
        </w:rPr>
        <w:tab/>
      </w:r>
      <w:r w:rsidR="00CD749E" w:rsidRPr="007654A4">
        <w:rPr>
          <w:sz w:val="20"/>
        </w:rPr>
        <w:tab/>
      </w:r>
      <w:r w:rsidR="00CD749E" w:rsidRPr="007654A4">
        <w:rPr>
          <w:sz w:val="20"/>
        </w:rPr>
        <w:tab/>
      </w:r>
      <w:r w:rsidR="00CD749E" w:rsidRPr="007654A4">
        <w:rPr>
          <w:sz w:val="20"/>
        </w:rPr>
        <w:tab/>
      </w:r>
      <w:r w:rsidR="00CD749E" w:rsidRPr="007654A4">
        <w:rPr>
          <w:sz w:val="20"/>
        </w:rPr>
        <w:tab/>
      </w:r>
      <w:r w:rsidR="00CD749E" w:rsidRPr="007654A4">
        <w:rPr>
          <w:sz w:val="20"/>
        </w:rPr>
        <w:tab/>
      </w:r>
      <w:r w:rsidR="00CD749E" w:rsidRPr="007654A4">
        <w:rPr>
          <w:sz w:val="20"/>
        </w:rPr>
        <w:tab/>
      </w:r>
      <w:r w:rsidR="00CD749E" w:rsidRPr="007654A4">
        <w:rPr>
          <w:sz w:val="20"/>
        </w:rPr>
        <w:tab/>
      </w:r>
      <w:r w:rsidR="00CD749E" w:rsidRPr="007654A4">
        <w:rPr>
          <w:sz w:val="20"/>
        </w:rPr>
        <w:tab/>
      </w:r>
      <w:r w:rsidR="00CD749E" w:rsidRPr="007654A4">
        <w:rPr>
          <w:sz w:val="20"/>
        </w:rPr>
        <w:tab/>
      </w:r>
      <w:r w:rsidR="00CD749E" w:rsidRPr="007654A4">
        <w:rPr>
          <w:sz w:val="20"/>
        </w:rPr>
        <w:tab/>
      </w:r>
      <w:r w:rsidRPr="007654A4">
        <w:rPr>
          <w:sz w:val="20"/>
        </w:rPr>
        <w:tab/>
      </w:r>
      <w:r w:rsidRPr="007654A4">
        <w:rPr>
          <w:sz w:val="20"/>
        </w:rPr>
        <w:tab/>
      </w:r>
      <w:r w:rsidRPr="007654A4">
        <w:rPr>
          <w:sz w:val="20"/>
        </w:rPr>
        <w:tab/>
      </w:r>
      <w:r w:rsidRPr="007654A4">
        <w:rPr>
          <w:sz w:val="20"/>
        </w:rPr>
        <w:tab/>
      </w:r>
      <w:r w:rsidR="007654A4" w:rsidRPr="007654A4">
        <w:rPr>
          <w:sz w:val="20"/>
        </w:rPr>
        <w:tab/>
      </w:r>
      <w:r w:rsidR="007654A4" w:rsidRPr="007654A4">
        <w:rPr>
          <w:sz w:val="20"/>
        </w:rPr>
        <w:tab/>
      </w:r>
      <w:r w:rsidR="007654A4" w:rsidRPr="007654A4">
        <w:rPr>
          <w:sz w:val="20"/>
        </w:rPr>
        <w:tab/>
      </w:r>
      <w:r w:rsidR="007654A4" w:rsidRPr="007654A4">
        <w:rPr>
          <w:sz w:val="20"/>
        </w:rPr>
        <w:tab/>
      </w:r>
      <w:r w:rsidR="00CD749E" w:rsidRPr="007654A4">
        <w:rPr>
          <w:sz w:val="20"/>
        </w:rPr>
        <w:t>jh</w:t>
      </w:r>
    </w:p>
    <w:sectPr w:rsidR="00CD749E" w:rsidRPr="007654A4" w:rsidSect="007654A4">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3E4F"/>
    <w:multiLevelType w:val="hybridMultilevel"/>
    <w:tmpl w:val="F70C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ED748B"/>
    <w:multiLevelType w:val="hybridMultilevel"/>
    <w:tmpl w:val="65FAA5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946E30"/>
    <w:multiLevelType w:val="hybridMultilevel"/>
    <w:tmpl w:val="AEAA1B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CC200B"/>
    <w:multiLevelType w:val="hybridMultilevel"/>
    <w:tmpl w:val="83B4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88C"/>
    <w:rsid w:val="0004666B"/>
    <w:rsid w:val="00060643"/>
    <w:rsid w:val="00071B06"/>
    <w:rsid w:val="0007443A"/>
    <w:rsid w:val="00102944"/>
    <w:rsid w:val="00291C9A"/>
    <w:rsid w:val="002D641F"/>
    <w:rsid w:val="003B7474"/>
    <w:rsid w:val="004201BB"/>
    <w:rsid w:val="004C155B"/>
    <w:rsid w:val="00560FDB"/>
    <w:rsid w:val="005A019B"/>
    <w:rsid w:val="005C1607"/>
    <w:rsid w:val="00647464"/>
    <w:rsid w:val="007654A4"/>
    <w:rsid w:val="007A45BE"/>
    <w:rsid w:val="007C7577"/>
    <w:rsid w:val="00A6395B"/>
    <w:rsid w:val="00AD4916"/>
    <w:rsid w:val="00B02A9B"/>
    <w:rsid w:val="00B303F8"/>
    <w:rsid w:val="00BE2753"/>
    <w:rsid w:val="00C147F4"/>
    <w:rsid w:val="00CD749E"/>
    <w:rsid w:val="00D24CBE"/>
    <w:rsid w:val="00DC7718"/>
    <w:rsid w:val="00E06C99"/>
    <w:rsid w:val="00F21CFF"/>
    <w:rsid w:val="00F55C30"/>
    <w:rsid w:val="00F8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Calibri" w:hAnsi="Comic Sans M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60643"/>
    <w:pPr>
      <w:spacing w:after="200" w:line="276" w:lineRule="auto"/>
    </w:pPr>
    <w:rPr>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06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Company>Hewlett-Packard Company</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goodness532@msn.com</cp:lastModifiedBy>
  <cp:revision>2</cp:revision>
  <cp:lastPrinted>2016-09-15T13:39:00Z</cp:lastPrinted>
  <dcterms:created xsi:type="dcterms:W3CDTF">2016-11-20T01:45:00Z</dcterms:created>
  <dcterms:modified xsi:type="dcterms:W3CDTF">2016-11-20T01:45:00Z</dcterms:modified>
</cp:coreProperties>
</file>